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903" w:rsidRPr="006E2D60" w:rsidRDefault="00DA6903" w:rsidP="00D5636B">
      <w:pPr>
        <w:rPr>
          <w:rFonts w:ascii="Calibri" w:hAnsi="Calibri"/>
        </w:rPr>
      </w:pPr>
    </w:p>
    <w:p w:rsidR="00DA6903" w:rsidRPr="006E2D60" w:rsidRDefault="00DA6903" w:rsidP="00D5636B">
      <w:pPr>
        <w:rPr>
          <w:rFonts w:ascii="Calibri" w:hAnsi="Calibri"/>
        </w:rPr>
      </w:pPr>
      <w:r>
        <w:rPr>
          <w:rFonts w:ascii="Calibri" w:hAnsi="Calibri"/>
        </w:rPr>
        <w:t>S</w:t>
      </w:r>
      <w:r w:rsidRPr="006E2D60">
        <w:rPr>
          <w:rFonts w:ascii="Calibri" w:hAnsi="Calibri"/>
        </w:rPr>
        <w:t xml:space="preserve">eje </w:t>
      </w:r>
      <w:r>
        <w:rPr>
          <w:rFonts w:ascii="Calibri" w:hAnsi="Calibri"/>
        </w:rPr>
        <w:t>Odbora za učbenike, dne 26. marca 2013 ob 13</w:t>
      </w:r>
      <w:r w:rsidRPr="006E2D60">
        <w:rPr>
          <w:rFonts w:ascii="Calibri" w:hAnsi="Calibri"/>
        </w:rPr>
        <w:t xml:space="preserve">. uri, v prostorih GZS Dimičeva 13, </w:t>
      </w:r>
      <w:r>
        <w:rPr>
          <w:rFonts w:ascii="Calibri" w:hAnsi="Calibri"/>
        </w:rPr>
        <w:t xml:space="preserve">sejna soba v 4. </w:t>
      </w:r>
      <w:r w:rsidRPr="006E2D60">
        <w:rPr>
          <w:rFonts w:ascii="Calibri" w:hAnsi="Calibri"/>
        </w:rPr>
        <w:t>nadstropju.</w:t>
      </w:r>
    </w:p>
    <w:p w:rsidR="00DA6903" w:rsidRPr="006E2D60" w:rsidRDefault="00DA6903" w:rsidP="00D5636B">
      <w:pPr>
        <w:rPr>
          <w:rFonts w:ascii="Calibri" w:hAnsi="Calibri"/>
        </w:rPr>
      </w:pPr>
    </w:p>
    <w:p w:rsidR="00DA6903" w:rsidRDefault="00DA6903" w:rsidP="00D5636B">
      <w:pPr>
        <w:rPr>
          <w:rFonts w:ascii="Calibri" w:hAnsi="Calibri"/>
        </w:rPr>
      </w:pPr>
      <w:r w:rsidRPr="006E2D60">
        <w:rPr>
          <w:rFonts w:ascii="Calibri" w:hAnsi="Calibri"/>
        </w:rPr>
        <w:t>Priso</w:t>
      </w:r>
      <w:r>
        <w:rPr>
          <w:rFonts w:ascii="Calibri" w:hAnsi="Calibri"/>
        </w:rPr>
        <w:t>tni: Ada Petan, Miha Kovač, Branimir Nešović, Franc Kelih, Maruša Kmet</w:t>
      </w:r>
    </w:p>
    <w:p w:rsidR="00DA6903" w:rsidRDefault="00DA6903" w:rsidP="00D5636B">
      <w:pPr>
        <w:rPr>
          <w:rFonts w:ascii="Calibri" w:hAnsi="Calibri"/>
        </w:rPr>
      </w:pPr>
      <w:r>
        <w:rPr>
          <w:rFonts w:ascii="Calibri" w:hAnsi="Calibri"/>
        </w:rPr>
        <w:t>Odsotni: Zdravko Kafol</w:t>
      </w:r>
    </w:p>
    <w:p w:rsidR="00DA6903" w:rsidRDefault="00DA6903" w:rsidP="00D5636B">
      <w:pPr>
        <w:rPr>
          <w:rFonts w:ascii="Calibri" w:hAnsi="Calibri"/>
        </w:rPr>
      </w:pPr>
    </w:p>
    <w:p w:rsidR="00DA6903" w:rsidRDefault="00DA6903" w:rsidP="00D5636B">
      <w:pPr>
        <w:rPr>
          <w:rFonts w:ascii="Calibri" w:hAnsi="Calibri"/>
        </w:rPr>
      </w:pPr>
      <w:r>
        <w:rPr>
          <w:rFonts w:ascii="Calibri" w:hAnsi="Calibri"/>
        </w:rPr>
        <w:t>Na sestanku smo razpravljali o tem, kako določiti tržne deleže založb zaradi delitve sredstev, ki jih pobira SAZOR. Sprejeti so bili naslednji sklepi:</w:t>
      </w:r>
    </w:p>
    <w:p w:rsidR="00DA6903" w:rsidRDefault="00DA6903" w:rsidP="00D5636B">
      <w:pPr>
        <w:rPr>
          <w:rFonts w:ascii="Calibri" w:hAnsi="Calibri"/>
        </w:rPr>
      </w:pPr>
    </w:p>
    <w:p w:rsidR="00DA6903" w:rsidRDefault="00DA6903" w:rsidP="00386034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Osnova za določanje tržnih deležev so tržni deleži založnikov v mreži DZS in MKT glede na število prodanih izvodov ter podatki v aplikaciji Trubar. Podatke o tem zberemo do torka, 2. aprila. Če bo potrebno nadaljnje usklajevanje, bomo sklicali sestanek v prvi polovici aprila. </w:t>
      </w:r>
    </w:p>
    <w:p w:rsidR="00DA6903" w:rsidRDefault="00DA6903" w:rsidP="00386034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Status šolskega založnika ima vsak, ki ima v katalogu potrjenih učbenikov vsaj en potrjen učbenik.</w:t>
      </w:r>
    </w:p>
    <w:p w:rsidR="00DA6903" w:rsidRPr="00386034" w:rsidRDefault="00DA6903" w:rsidP="00386034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Člani odbora, ki so hkrati tudi člani Sazorja, bodo te sklepe predlagali v potrditev na skupščini SAZORja. </w:t>
      </w:r>
    </w:p>
    <w:p w:rsidR="00DA6903" w:rsidRDefault="00DA6903" w:rsidP="00D5636B">
      <w:pPr>
        <w:rPr>
          <w:rFonts w:ascii="Calibri" w:hAnsi="Calibri"/>
        </w:rPr>
      </w:pPr>
    </w:p>
    <w:p w:rsidR="00DA6903" w:rsidRDefault="00DA6903" w:rsidP="00D5636B">
      <w:pPr>
        <w:rPr>
          <w:rFonts w:ascii="Calibri" w:hAnsi="Calibri"/>
        </w:rPr>
      </w:pPr>
    </w:p>
    <w:p w:rsidR="00DA6903" w:rsidRPr="006E2D60" w:rsidRDefault="00DA6903" w:rsidP="00D5636B">
      <w:pPr>
        <w:rPr>
          <w:rFonts w:ascii="Calibri" w:hAnsi="Calibri"/>
        </w:rPr>
      </w:pPr>
    </w:p>
    <w:p w:rsidR="00DA6903" w:rsidRDefault="00DA6903"/>
    <w:sectPr w:rsidR="00DA6903" w:rsidSect="00ED2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F398D"/>
    <w:multiLevelType w:val="hybridMultilevel"/>
    <w:tmpl w:val="ABDA42D8"/>
    <w:lvl w:ilvl="0" w:tplc="C55AAEC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636B"/>
    <w:rsid w:val="00190B57"/>
    <w:rsid w:val="00386034"/>
    <w:rsid w:val="00386178"/>
    <w:rsid w:val="006E2D60"/>
    <w:rsid w:val="00725565"/>
    <w:rsid w:val="00792F9D"/>
    <w:rsid w:val="007B2CAA"/>
    <w:rsid w:val="00D5636B"/>
    <w:rsid w:val="00DA6903"/>
    <w:rsid w:val="00EB65C6"/>
    <w:rsid w:val="00ED2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36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860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DC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127</Words>
  <Characters>729</Characters>
  <Application>Microsoft Office Outlook</Application>
  <DocSecurity>0</DocSecurity>
  <Lines>0</Lines>
  <Paragraphs>0</Paragraphs>
  <ScaleCrop>false</ScaleCrop>
  <Company>MK Založba d.d.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Seje Odbora za učbenike, dne 26</dc:title>
  <dc:subject/>
  <dc:creator>Miha Kovač</dc:creator>
  <cp:keywords/>
  <dc:description/>
  <cp:lastModifiedBy>murn</cp:lastModifiedBy>
  <cp:revision>2</cp:revision>
  <dcterms:created xsi:type="dcterms:W3CDTF">2013-03-27T09:12:00Z</dcterms:created>
  <dcterms:modified xsi:type="dcterms:W3CDTF">2013-03-27T09:12:00Z</dcterms:modified>
</cp:coreProperties>
</file>